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41D8A">
        <w:rPr>
          <w:b/>
          <w:caps/>
          <w:sz w:val="24"/>
          <w:szCs w:val="24"/>
        </w:rPr>
        <w:t xml:space="preserve"> 052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E41D8A">
        <w:rPr>
          <w:rFonts w:ascii="Times New Roman" w:hAnsi="Times New Roman" w:cs="Times New Roman"/>
          <w:sz w:val="24"/>
          <w:szCs w:val="24"/>
        </w:rPr>
        <w:t>as Portarias n. 466/2014, n. 513/2014 e n. 025/2015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D8A">
        <w:rPr>
          <w:rFonts w:ascii="Times New Roman" w:hAnsi="Times New Roman" w:cs="Times New Roman"/>
          <w:sz w:val="24"/>
          <w:szCs w:val="24"/>
        </w:rPr>
        <w:t xml:space="preserve">o Memorando n. 042/2015 RH e Dep. Pessoal, onde encaminhou o pedido de demissão da servidora Dra. Evelin Jaqueline Lima dos Santos, </w:t>
      </w:r>
      <w:proofErr w:type="spellStart"/>
      <w:proofErr w:type="gramStart"/>
      <w:r w:rsidR="00E41D8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41D8A">
        <w:rPr>
          <w:rFonts w:ascii="Times New Roman" w:hAnsi="Times New Roman" w:cs="Times New Roman"/>
          <w:sz w:val="24"/>
          <w:szCs w:val="24"/>
        </w:rPr>
        <w:t xml:space="preserve"> n. 118698.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C31">
        <w:rPr>
          <w:rFonts w:ascii="Times New Roman" w:hAnsi="Times New Roman" w:cs="Times New Roman"/>
          <w:sz w:val="24"/>
          <w:szCs w:val="24"/>
        </w:rPr>
        <w:t xml:space="preserve">a </w:t>
      </w:r>
      <w:r w:rsidR="00E41D8A">
        <w:rPr>
          <w:rFonts w:ascii="Times New Roman" w:hAnsi="Times New Roman" w:cs="Times New Roman"/>
          <w:sz w:val="24"/>
          <w:szCs w:val="24"/>
        </w:rPr>
        <w:t>deliberação na 395ª Reunião Ordinária de Plenário, que está sendo realizada nos dias 24, 25 e 26 de fevereiro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7D448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</w:t>
      </w:r>
      <w:proofErr w:type="spellStart"/>
      <w:r w:rsidR="00E41D8A">
        <w:rPr>
          <w:rFonts w:ascii="Times New Roman" w:hAnsi="Times New Roman" w:cs="Times New Roman"/>
          <w:i w:val="0"/>
          <w:sz w:val="24"/>
          <w:szCs w:val="24"/>
        </w:rPr>
        <w:t>ex-servidora</w:t>
      </w:r>
      <w:proofErr w:type="spellEnd"/>
      <w:r w:rsidR="00E41D8A">
        <w:rPr>
          <w:rFonts w:ascii="Times New Roman" w:hAnsi="Times New Roman" w:cs="Times New Roman"/>
          <w:i w:val="0"/>
          <w:sz w:val="24"/>
          <w:szCs w:val="24"/>
        </w:rPr>
        <w:t xml:space="preserve"> Dra. Evelin Jaqueline Lima dos Santos, </w:t>
      </w:r>
      <w:proofErr w:type="spellStart"/>
      <w:proofErr w:type="gramStart"/>
      <w:r w:rsidR="00E41D8A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E41D8A">
        <w:rPr>
          <w:rFonts w:ascii="Times New Roman" w:hAnsi="Times New Roman" w:cs="Times New Roman"/>
          <w:i w:val="0"/>
          <w:sz w:val="24"/>
          <w:szCs w:val="24"/>
        </w:rPr>
        <w:t xml:space="preserve"> n. 118698, pela servidora Dra. Danielly Ferri Gentil, </w:t>
      </w:r>
      <w:proofErr w:type="spellStart"/>
      <w:r w:rsidR="00E41D8A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E41D8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186872, no cargo de Coordenação da Subseção de Dourados-MS, pelo período em que estiver </w:t>
      </w:r>
      <w:r w:rsidR="00D8586C">
        <w:rPr>
          <w:rFonts w:ascii="Times New Roman" w:hAnsi="Times New Roman" w:cs="Times New Roman"/>
          <w:i w:val="0"/>
          <w:sz w:val="24"/>
          <w:szCs w:val="24"/>
        </w:rPr>
        <w:t xml:space="preserve">vigente </w:t>
      </w:r>
      <w:r w:rsidR="00721572">
        <w:rPr>
          <w:rFonts w:ascii="Times New Roman" w:hAnsi="Times New Roman" w:cs="Times New Roman"/>
          <w:i w:val="0"/>
          <w:sz w:val="24"/>
          <w:szCs w:val="24"/>
        </w:rPr>
        <w:t>a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 licença e </w:t>
      </w:r>
      <w:r w:rsidR="00721572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férias da servidora Dra. Alessandra </w:t>
      </w:r>
      <w:bookmarkStart w:id="0" w:name="_GoBack"/>
      <w:bookmarkEnd w:id="0"/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Aparecida Vieira Machado, </w:t>
      </w:r>
      <w:proofErr w:type="spellStart"/>
      <w:r w:rsidR="00E1705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E1705B">
        <w:rPr>
          <w:rFonts w:ascii="Times New Roman" w:hAnsi="Times New Roman" w:cs="Times New Roman"/>
          <w:i w:val="0"/>
          <w:sz w:val="24"/>
          <w:szCs w:val="24"/>
        </w:rPr>
        <w:t xml:space="preserve"> n. 112848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31C65" w:rsidRPr="00651BFB" w:rsidRDefault="00721572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servidora Dra. </w:t>
      </w:r>
      <w:r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fará jus à gratificação do cargo de Coordenação da Subseção de Dourados-MS, pelo período em que exercer a função</w:t>
      </w:r>
      <w:r w:rsidR="00531C6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705B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721572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2157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721572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1572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586C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2015-02-25T19:25:00Z</cp:lastPrinted>
  <dcterms:created xsi:type="dcterms:W3CDTF">2015-02-25T18:26:00Z</dcterms:created>
  <dcterms:modified xsi:type="dcterms:W3CDTF">2015-02-25T19:25:00Z</dcterms:modified>
</cp:coreProperties>
</file>