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3C87">
        <w:rPr>
          <w:b/>
          <w:caps/>
          <w:sz w:val="24"/>
          <w:szCs w:val="24"/>
        </w:rPr>
        <w:t xml:space="preserve"> 194</w:t>
      </w:r>
      <w:r w:rsidRPr="00113914">
        <w:rPr>
          <w:b/>
          <w:caps/>
          <w:sz w:val="24"/>
          <w:szCs w:val="24"/>
        </w:rPr>
        <w:t xml:space="preserve"> de </w:t>
      </w:r>
      <w:r w:rsidR="000E2646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8A2521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B771C" w:rsidRPr="004A2563" w:rsidRDefault="008A3C87" w:rsidP="00CC74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colaboradora Enf. Dra. Rosemeire Gamarra Medeiros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Monticelli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303900</w:t>
      </w:r>
      <w:r w:rsidR="0080075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A3C87">
        <w:rPr>
          <w:rFonts w:ascii="Times New Roman" w:hAnsi="Times New Roman" w:cs="Times New Roman"/>
          <w:i w:val="0"/>
          <w:iCs w:val="0"/>
          <w:sz w:val="24"/>
          <w:szCs w:val="24"/>
        </w:rPr>
        <w:t>para atuar como suporte técnico nos procedimentos administrativos de encerramento e arquivamento dos processos éticos por inadimplência</w:t>
      </w:r>
      <w:r w:rsidR="004A25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A2563" w:rsidRPr="00946A51" w:rsidRDefault="004A2563" w:rsidP="00CC74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460206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A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referida </w:t>
      </w:r>
      <w:bookmarkStart w:id="0" w:name="_GoBack"/>
      <w:bookmarkEnd w:id="0"/>
      <w:r w:rsidR="004A2563">
        <w:rPr>
          <w:rFonts w:ascii="Times New Roman" w:hAnsi="Times New Roman" w:cs="Times New Roman"/>
          <w:i w:val="0"/>
          <w:iCs w:val="0"/>
          <w:sz w:val="24"/>
          <w:szCs w:val="24"/>
        </w:rPr>
        <w:t>colaboradora, revogadas as disposições em contrário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80075C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0075C" w:rsidRPr="00C51793" w:rsidRDefault="0080075C" w:rsidP="00800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0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A9716D" w:rsidRDefault="00C36EFC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9716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9716D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A9716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9716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9716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9716D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87" w:rsidRDefault="008A3C87" w:rsidP="00001480">
      <w:pPr>
        <w:spacing w:after="0" w:line="240" w:lineRule="auto"/>
      </w:pPr>
      <w:r>
        <w:separator/>
      </w:r>
    </w:p>
  </w:endnote>
  <w:endnote w:type="continuationSeparator" w:id="0">
    <w:p w:rsidR="008A3C87" w:rsidRDefault="008A3C8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87" w:rsidRDefault="008A3C8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A3C87" w:rsidRPr="00282966" w:rsidRDefault="008A3C8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A3C87" w:rsidRPr="00282966" w:rsidRDefault="008A3C8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A3C87" w:rsidRPr="00DB3D8B" w:rsidRDefault="008A3C8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8A3C87" w:rsidRPr="00E71A61" w:rsidRDefault="008A3C8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87" w:rsidRDefault="008A3C87" w:rsidP="00001480">
      <w:pPr>
        <w:spacing w:after="0" w:line="240" w:lineRule="auto"/>
      </w:pPr>
      <w:r>
        <w:separator/>
      </w:r>
    </w:p>
  </w:footnote>
  <w:footnote w:type="continuationSeparator" w:id="0">
    <w:p w:rsidR="008A3C87" w:rsidRDefault="008A3C8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C87" w:rsidRDefault="008A3C8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3C87" w:rsidRDefault="008A3C87" w:rsidP="002F663E">
    <w:pPr>
      <w:pStyle w:val="Cabealho"/>
    </w:pPr>
  </w:p>
  <w:p w:rsidR="008A3C87" w:rsidRDefault="008A3C8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A3C87" w:rsidRDefault="008A3C8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A3C87" w:rsidRDefault="008A3C8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646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3B42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5F6"/>
    <w:rsid w:val="004A2563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3220F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85F5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8C0"/>
    <w:rsid w:val="007F4FBE"/>
    <w:rsid w:val="007F7950"/>
    <w:rsid w:val="0080075C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A2521"/>
    <w:rsid w:val="008A3C87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716D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C7484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13E9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71C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0548-A394-4B81-9566-8C99D8A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2016-03-29T14:52:00Z</cp:lastPrinted>
  <dcterms:created xsi:type="dcterms:W3CDTF">2016-03-29T14:26:00Z</dcterms:created>
  <dcterms:modified xsi:type="dcterms:W3CDTF">2016-03-29T14:52:00Z</dcterms:modified>
</cp:coreProperties>
</file>