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A56FB5">
      <w:pPr>
        <w:pStyle w:val="Ttulo"/>
        <w:pBdr>
          <w:bottom w:val="none" w:sz="0" w:space="0" w:color="auto"/>
        </w:pBdr>
        <w:spacing w:after="100"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46D48">
        <w:rPr>
          <w:b/>
          <w:caps/>
          <w:sz w:val="24"/>
          <w:szCs w:val="24"/>
        </w:rPr>
        <w:t>1</w:t>
      </w:r>
      <w:r w:rsidR="00CA4FAA">
        <w:rPr>
          <w:b/>
          <w:caps/>
          <w:sz w:val="24"/>
          <w:szCs w:val="24"/>
        </w:rPr>
        <w:t>73</w:t>
      </w:r>
      <w:r w:rsidRPr="00113914">
        <w:rPr>
          <w:b/>
          <w:caps/>
          <w:sz w:val="24"/>
          <w:szCs w:val="24"/>
        </w:rPr>
        <w:t xml:space="preserve"> de </w:t>
      </w:r>
      <w:r w:rsidR="000860D2">
        <w:rPr>
          <w:b/>
          <w:caps/>
          <w:sz w:val="24"/>
          <w:szCs w:val="24"/>
        </w:rPr>
        <w:t>2</w:t>
      </w:r>
      <w:r w:rsidR="00CA4FAA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 xml:space="preserve"> de </w:t>
      </w:r>
      <w:r w:rsidR="00E46D48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CA4FAA" w:rsidRPr="00CA4FAA" w:rsidRDefault="00CA4FAA" w:rsidP="00CA4FAA">
      <w:pPr>
        <w:rPr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CA4FA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4FAA">
        <w:rPr>
          <w:rFonts w:ascii="Times New Roman" w:hAnsi="Times New Roman" w:cs="Times New Roman"/>
          <w:sz w:val="24"/>
          <w:szCs w:val="24"/>
        </w:rPr>
        <w:t>o Ofício Circular n. 0003/2018/01PJ/PPR do Ministério Público de Mato Grosso do Sul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CA4F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41D21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CA4FA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41D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A4FA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41D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</w:t>
      </w:r>
      <w:r w:rsidR="00CA4FAA">
        <w:rPr>
          <w:rFonts w:ascii="Times New Roman" w:hAnsi="Times New Roman" w:cs="Times New Roman"/>
          <w:i w:val="0"/>
          <w:iCs w:val="0"/>
          <w:sz w:val="24"/>
          <w:szCs w:val="24"/>
        </w:rPr>
        <w:t>Alessandra Aparecida Vieira Machado</w:t>
      </w:r>
      <w:r w:rsidR="00741D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741D2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741D2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741D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CA4FAA">
        <w:rPr>
          <w:rFonts w:ascii="Times New Roman" w:hAnsi="Times New Roman" w:cs="Times New Roman"/>
          <w:i w:val="0"/>
          <w:iCs w:val="0"/>
          <w:sz w:val="24"/>
          <w:szCs w:val="24"/>
        </w:rPr>
        <w:t>112848</w:t>
      </w:r>
      <w:r w:rsidR="00741D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A4FA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CA4FAA">
        <w:rPr>
          <w:rFonts w:ascii="Times New Roman" w:hAnsi="Times New Roman" w:cs="Times New Roman"/>
          <w:i w:val="0"/>
          <w:iCs w:val="0"/>
          <w:sz w:val="24"/>
          <w:szCs w:val="24"/>
        </w:rPr>
        <w:t>da XIV Reunião de Mediação Sanitária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A56FB5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56FB5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A56FB5">
        <w:rPr>
          <w:rFonts w:ascii="Times New Roman" w:hAnsi="Times New Roman" w:cs="Times New Roman"/>
          <w:i w:val="0"/>
          <w:iCs w:val="0"/>
          <w:sz w:val="24"/>
          <w:szCs w:val="24"/>
        </w:rPr>
        <w:t>Ponta Porã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A56FB5" w:rsidRDefault="00CA4FA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 Dra. Alessandra Aparecida Vieira Machado</w:t>
      </w:r>
      <w:r w:rsidR="00A56F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uma e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 sua ida será no dia 2 de maio de 2018,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A56F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56FB5" w:rsidRPr="00A56FB5" w:rsidRDefault="00A56FB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</w:t>
      </w:r>
      <w:r w:rsidR="00CA4FAA">
        <w:rPr>
          <w:rFonts w:ascii="Times New Roman" w:hAnsi="Times New Roman" w:cs="Times New Roman"/>
          <w:i w:val="0"/>
          <w:sz w:val="24"/>
          <w:szCs w:val="24"/>
        </w:rPr>
        <w:t xml:space="preserve"> passagens terrestres para que 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CA4FAA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CA4FAA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CA4FAA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CA4FAA">
        <w:rPr>
          <w:rFonts w:ascii="Times New Roman" w:hAnsi="Times New Roman" w:cs="Times New Roman"/>
          <w:i w:val="0"/>
          <w:sz w:val="24"/>
          <w:szCs w:val="24"/>
        </w:rPr>
        <w:t>Alessandra Aparecida Vieira Machado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se desloque de </w:t>
      </w:r>
      <w:r w:rsidR="00CA4FAA">
        <w:rPr>
          <w:rFonts w:ascii="Times New Roman" w:hAnsi="Times New Roman" w:cs="Times New Roman"/>
          <w:i w:val="0"/>
          <w:sz w:val="24"/>
          <w:szCs w:val="24"/>
        </w:rPr>
        <w:t>Dourados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-MS a Ponta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Porã-MS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no dia 2 de maio de 2018.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A4FAA">
        <w:rPr>
          <w:rFonts w:ascii="Times New Roman" w:hAnsi="Times New Roman" w:cs="Times New Roman"/>
          <w:i w:val="0"/>
          <w:sz w:val="24"/>
          <w:szCs w:val="24"/>
        </w:rPr>
        <w:t>27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70A8B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CA4FAA" w:rsidRDefault="00CA4FAA" w:rsidP="00CA4FAA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CA4FAA" w:rsidRPr="005071C6" w:rsidRDefault="00CA4FAA" w:rsidP="00CA4FA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CA4FAA" w:rsidRPr="00504BD1" w:rsidRDefault="00CA4FAA" w:rsidP="00CA4FA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4FAA" w:rsidRPr="00CA4FAA" w:rsidRDefault="00CA4FAA" w:rsidP="00CA4FA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CA4FA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A4FAA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CA4FA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A4FAA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CA4FAA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CA4FAA" w:rsidRDefault="00F824B7" w:rsidP="00CA4FAA">
      <w:pPr>
        <w:tabs>
          <w:tab w:val="left" w:pos="3765"/>
        </w:tabs>
        <w:spacing w:after="0" w:line="240" w:lineRule="auto"/>
        <w:jc w:val="both"/>
      </w:pPr>
    </w:p>
    <w:sectPr w:rsidR="00F824B7" w:rsidRPr="00CA4FAA" w:rsidSect="00CA4FAA">
      <w:headerReference w:type="default" r:id="rId9"/>
      <w:footerReference w:type="default" r:id="rId10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D21" w:rsidRDefault="00741D21" w:rsidP="00001480">
      <w:pPr>
        <w:spacing w:after="0" w:line="240" w:lineRule="auto"/>
      </w:pPr>
      <w:r>
        <w:separator/>
      </w:r>
    </w:p>
  </w:endnote>
  <w:endnote w:type="continuationSeparator" w:id="0">
    <w:p w:rsidR="00741D21" w:rsidRDefault="00741D2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D21" w:rsidRDefault="00741D2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1D21" w:rsidRPr="00282966" w:rsidRDefault="00741D2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1D21" w:rsidRPr="00282966" w:rsidRDefault="00741D2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1D21" w:rsidRPr="00DB3D8B" w:rsidRDefault="00741D2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741D21" w:rsidRPr="00E71A61" w:rsidRDefault="00741D2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D21" w:rsidRDefault="00741D21" w:rsidP="00001480">
      <w:pPr>
        <w:spacing w:after="0" w:line="240" w:lineRule="auto"/>
      </w:pPr>
      <w:r>
        <w:separator/>
      </w:r>
    </w:p>
  </w:footnote>
  <w:footnote w:type="continuationSeparator" w:id="0">
    <w:p w:rsidR="00741D21" w:rsidRDefault="00741D2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D21" w:rsidRDefault="00741D2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30BEE81" wp14:editId="4BC995D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1D21" w:rsidRDefault="00741D21" w:rsidP="002F663E">
    <w:pPr>
      <w:pStyle w:val="Cabealho"/>
    </w:pPr>
  </w:p>
  <w:p w:rsidR="00741D21" w:rsidRDefault="00741D2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1D21" w:rsidRDefault="00741D2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1D21" w:rsidRDefault="00741D2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60D2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1D21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2531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6FB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0E5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FAA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9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D6674-904B-46D5-A19C-4F1C3C2D4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233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1583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2018-02-14T17:25:00Z</cp:lastPrinted>
  <dcterms:created xsi:type="dcterms:W3CDTF">2018-04-27T18:10:00Z</dcterms:created>
  <dcterms:modified xsi:type="dcterms:W3CDTF">2018-04-27T18:17:00Z</dcterms:modified>
</cp:coreProperties>
</file>