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373C162D" w14:textId="23236A85" w:rsidR="006733B9" w:rsidRDefault="007869F1" w:rsidP="006733B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7D1">
        <w:rPr>
          <w:b/>
          <w:caps/>
          <w:sz w:val="24"/>
          <w:szCs w:val="24"/>
        </w:rPr>
        <w:t>407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8217C">
        <w:rPr>
          <w:b/>
          <w:caps/>
          <w:sz w:val="24"/>
          <w:szCs w:val="24"/>
        </w:rPr>
        <w:t>2</w:t>
      </w:r>
      <w:r w:rsidR="00F267D1">
        <w:rPr>
          <w:b/>
          <w:caps/>
          <w:sz w:val="24"/>
          <w:szCs w:val="24"/>
        </w:rPr>
        <w:t>5</w:t>
      </w:r>
      <w:r w:rsidR="00F8217C">
        <w:rPr>
          <w:b/>
          <w:caps/>
          <w:sz w:val="24"/>
          <w:szCs w:val="24"/>
        </w:rPr>
        <w:t xml:space="preserve"> de </w:t>
      </w:r>
      <w:r w:rsidR="00F267D1">
        <w:rPr>
          <w:b/>
          <w:caps/>
          <w:sz w:val="24"/>
          <w:szCs w:val="24"/>
        </w:rPr>
        <w:t>JULHO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25</w:t>
      </w:r>
    </w:p>
    <w:p w14:paraId="3F028E7D" w14:textId="77777777" w:rsidR="00663F98" w:rsidRPr="00663F98" w:rsidRDefault="00663F98" w:rsidP="00663F98">
      <w:pPr>
        <w:rPr>
          <w:lang w:eastAsia="pt-BR"/>
        </w:rPr>
      </w:pPr>
    </w:p>
    <w:p w14:paraId="7D028E8E" w14:textId="3862FF3C" w:rsidR="006733B9" w:rsidRDefault="00923DD8" w:rsidP="0062227D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471A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5471AD">
        <w:rPr>
          <w:rFonts w:ascii="Times New Roman" w:hAnsi="Times New Roman" w:cs="Times New Roman"/>
          <w:sz w:val="24"/>
          <w:szCs w:val="24"/>
        </w:rPr>
        <w:t>119/2024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junho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2024</w:t>
      </w:r>
      <w:r w:rsidR="005471A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1A7DD63" w14:textId="77777777" w:rsidR="00663F98" w:rsidRDefault="00663F98" w:rsidP="0062227D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9EC1587" w14:textId="48E66B20" w:rsidR="006733B9" w:rsidRDefault="00F267D1" w:rsidP="0062227D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267D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67D1">
        <w:rPr>
          <w:rFonts w:ascii="Times New Roman" w:hAnsi="Times New Roman" w:cs="Times New Roman"/>
          <w:sz w:val="24"/>
          <w:szCs w:val="24"/>
        </w:rPr>
        <w:t xml:space="preserve">a solicitação de apoio Regional para realizar </w:t>
      </w:r>
      <w:bookmarkStart w:id="0" w:name="_Hlk204325917"/>
      <w:r w:rsidRPr="00F267D1">
        <w:rPr>
          <w:rFonts w:ascii="Times New Roman" w:hAnsi="Times New Roman" w:cs="Times New Roman"/>
          <w:sz w:val="24"/>
          <w:szCs w:val="24"/>
        </w:rPr>
        <w:t>visita aos gabinetes dos Senadores juntamente com lideranças de outros Conselhos Regionais a fim de defender a PEC 19, no dia 13 de agosto em Brasília/DF</w:t>
      </w:r>
      <w:bookmarkEnd w:id="0"/>
      <w:r w:rsidRPr="00F267D1">
        <w:rPr>
          <w:rFonts w:ascii="Times New Roman" w:hAnsi="Times New Roman" w:cs="Times New Roman"/>
          <w:sz w:val="24"/>
          <w:szCs w:val="24"/>
        </w:rPr>
        <w:t>.</w:t>
      </w:r>
      <w:bookmarkStart w:id="1" w:name="_Hlk204325561"/>
    </w:p>
    <w:p w14:paraId="22E11245" w14:textId="77777777" w:rsidR="00663F98" w:rsidRPr="00663F98" w:rsidRDefault="00663F98" w:rsidP="0062227D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F3B5FC9" w14:textId="6623E3EE" w:rsidR="00F267D1" w:rsidRDefault="00256307" w:rsidP="0062227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267D1" w:rsidRPr="00F267D1">
        <w:rPr>
          <w:rFonts w:ascii="Times New Roman" w:hAnsi="Times New Roman" w:cs="Times New Roman"/>
          <w:sz w:val="24"/>
          <w:szCs w:val="24"/>
        </w:rPr>
        <w:t>a deliberação da 520ª Reunião Ordinária de Plenário, realizada nos dias 17 e 18 de julho de 2025, baixam as seguintes determinações:</w:t>
      </w:r>
    </w:p>
    <w:p w14:paraId="26A4E3F4" w14:textId="77777777" w:rsidR="00F267D1" w:rsidRPr="00F267D1" w:rsidRDefault="00F267D1" w:rsidP="0062227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9B7527" w14:textId="3E377959" w:rsidR="007557AF" w:rsidRPr="006733B9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67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F267D1" w:rsidRPr="00F267D1">
        <w:rPr>
          <w:rFonts w:ascii="Times New Roman" w:hAnsi="Times New Roman" w:cs="Times New Roman"/>
          <w:i w:val="0"/>
          <w:iCs w:val="0"/>
          <w:sz w:val="24"/>
          <w:szCs w:val="24"/>
        </w:rPr>
        <w:t>visita aos gabinetes dos Senadores juntamente com lideranças de outros Conselhos Regionais a fim de defender a PEC 19, no dia 13 de agosto em Brasília/DF</w:t>
      </w:r>
      <w:r w:rsidR="00E83C79">
        <w:rPr>
          <w:rFonts w:ascii="Times New Roman" w:hAnsi="Times New Roman" w:cs="Times New Roman"/>
          <w:sz w:val="24"/>
          <w:szCs w:val="24"/>
        </w:rPr>
        <w:t>.</w:t>
      </w:r>
    </w:p>
    <w:p w14:paraId="37443AF8" w14:textId="77777777" w:rsidR="006733B9" w:rsidRPr="00C6142A" w:rsidRDefault="006733B9" w:rsidP="0062227D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BB11C7" w14:textId="6AA8A831" w:rsidR="006733B9" w:rsidRPr="00663F98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Brum Trindade Junior,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>2 diárias dentro do estado e 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 meia) diária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fora do estado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83C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3C7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Grande/MS</w:t>
      </w:r>
      <w:r w:rsidR="00E83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 de </w:t>
      </w:r>
      <w:r w:rsidR="00E83C7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901C6F4" w14:textId="789FB868" w:rsidR="006733B9" w:rsidRPr="00663F98" w:rsidRDefault="00747AE6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deslocamento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municipio de domicilio até Campo Grande/MS, será realizado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carro particular.</w:t>
      </w:r>
    </w:p>
    <w:p w14:paraId="4922D757" w14:textId="76B662F2" w:rsidR="00DD08DE" w:rsidRPr="002313C3" w:rsidRDefault="00DD08DE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Conselheiro realize as atividades.</w:t>
      </w:r>
    </w:p>
    <w:p w14:paraId="3D8DD217" w14:textId="77777777" w:rsidR="00C90C28" w:rsidRPr="00DC4F9E" w:rsidRDefault="00BE665C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EF52D2" w14:textId="6E51FFA6" w:rsidR="00DD08DE" w:rsidRDefault="0080334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67D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B39520" w14:textId="77777777" w:rsidR="006733B9" w:rsidRDefault="006733B9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3B57A3" w14:textId="77777777" w:rsidR="006733B9" w:rsidRDefault="006733B9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547BE4" w14:textId="77777777" w:rsidR="0062227D" w:rsidRPr="006733B9" w:rsidRDefault="0062227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6222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2BB59EC7" w:rsidR="00AD58A0" w:rsidRPr="00AD58A0" w:rsidRDefault="00AD58A0" w:rsidP="006222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14ECBB79" w:rsidR="00F824B7" w:rsidRPr="00DC4F9E" w:rsidRDefault="00AD58A0" w:rsidP="0062227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CA3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553E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2E7D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B8E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5CB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371B2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227D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3F98"/>
    <w:rsid w:val="00665F98"/>
    <w:rsid w:val="006733B9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37C7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5AAF"/>
    <w:rsid w:val="00AA1E09"/>
    <w:rsid w:val="00AA36AA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62F5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3AC8"/>
    <w:rsid w:val="00C461F3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08DE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3C79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67D1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17C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50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312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6</cp:revision>
  <cp:lastPrinted>2025-08-08T17:20:00Z</cp:lastPrinted>
  <dcterms:created xsi:type="dcterms:W3CDTF">2025-07-25T12:40:00Z</dcterms:created>
  <dcterms:modified xsi:type="dcterms:W3CDTF">2025-08-08T17:52:00Z</dcterms:modified>
</cp:coreProperties>
</file>